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69" w:rsidRDefault="00043369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43369" w:rsidRDefault="00043369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</w:p>
    <w:p w:rsidR="00043369" w:rsidRDefault="00043369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梓潼县</w:t>
      </w:r>
      <w:r>
        <w:rPr>
          <w:rFonts w:ascii="方正小标宋简体" w:eastAsia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cs="方正小标宋简体" w:hint="eastAsia"/>
          <w:sz w:val="44"/>
          <w:szCs w:val="44"/>
        </w:rPr>
        <w:t>年上半年公开选调（聘）公务员（参公人员）及</w:t>
      </w:r>
    </w:p>
    <w:p w:rsidR="00043369" w:rsidRDefault="00043369">
      <w:pPr>
        <w:spacing w:line="594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事业人员职位表</w:t>
      </w:r>
    </w:p>
    <w:p w:rsidR="00043369" w:rsidRDefault="00043369">
      <w:pPr>
        <w:spacing w:line="400" w:lineRule="exact"/>
        <w:jc w:val="left"/>
        <w:rPr>
          <w:rFonts w:ascii="仿宋_GB2312" w:eastAsia="仿宋_GB2312" w:cs="Times New Roman"/>
          <w:sz w:val="32"/>
          <w:szCs w:val="32"/>
        </w:rPr>
      </w:pPr>
    </w:p>
    <w:tbl>
      <w:tblPr>
        <w:tblW w:w="13319" w:type="dxa"/>
        <w:jc w:val="center"/>
        <w:tblLayout w:type="fixed"/>
        <w:tblLook w:val="00A0" w:firstRow="1" w:lastRow="0" w:firstColumn="1" w:lastColumn="0" w:noHBand="0" w:noVBand="0"/>
      </w:tblPr>
      <w:tblGrid>
        <w:gridCol w:w="433"/>
        <w:gridCol w:w="1303"/>
        <w:gridCol w:w="1303"/>
        <w:gridCol w:w="579"/>
        <w:gridCol w:w="814"/>
        <w:gridCol w:w="924"/>
        <w:gridCol w:w="579"/>
        <w:gridCol w:w="869"/>
        <w:gridCol w:w="869"/>
        <w:gridCol w:w="2027"/>
        <w:gridCol w:w="1865"/>
        <w:gridCol w:w="1281"/>
        <w:gridCol w:w="473"/>
      </w:tblGrid>
      <w:tr w:rsidR="00043369">
        <w:trPr>
          <w:trHeight w:val="445"/>
          <w:tblHeader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选调主管单位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选调单位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选调名额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岗位名称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岗位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代码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编制</w:t>
            </w:r>
            <w:r>
              <w:rPr>
                <w:rFonts w:ascii="黑体" w:eastAsia="黑体" w:hAnsi="黑体" w:cs="Times New Roman"/>
                <w:kern w:val="0"/>
              </w:rPr>
              <w:br/>
            </w:r>
            <w:r>
              <w:rPr>
                <w:rFonts w:ascii="黑体" w:eastAsia="黑体" w:hAnsi="黑体" w:cs="黑体" w:hint="eastAsia"/>
                <w:kern w:val="0"/>
              </w:rPr>
              <w:t>性质</w:t>
            </w:r>
          </w:p>
        </w:tc>
        <w:tc>
          <w:tcPr>
            <w:tcW w:w="5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选调条件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咨询电话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043369">
        <w:trPr>
          <w:trHeight w:val="475"/>
          <w:tblHeader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学位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043369">
        <w:trPr>
          <w:trHeight w:val="599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梓潼县纪委监委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派驻纪检监察组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2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梓潼县司法局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本科：法学　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8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梓潼县公安局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具有人民警察身份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722"/>
          <w:jc w:val="center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梓潼县财政局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本科：财政学、财务管理、会计学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研究生：不限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从事过财务、会计及相关工作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88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本科：汉语言文学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研究生：不限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从事过文秘相关工作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75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梓潼县卫生健康局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本科：临床医学、中西医临床医学、汉语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言文学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梓潼县审计局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本科：会计学、财务管理、审计学、计算机科学与技术　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1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中共梓潼县委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宣传部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本科：哲学、思想政治教育、汉语言文学、新闻学、传播学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年以上宣传工作经历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0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梓潼县工商联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7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中共梓潼县委机构编制委员会办公室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724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梓潼县行政审批局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78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梓潼县水利局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梓潼县教育和体育局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本科：汉语言文学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中共党员（含预备党员）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230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梓潼县商务和经济合作局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工商管理、市场营销、财务管理、国际商务、经济学、经济统计学、国民经济管理、资源与环境经济学、商务经济学、国际经济与贸易、贸易经济、会计学、法学、英语、文化产业管理、农林经济管理、电子商务、旅游管理、经济与金融、电子商务及法律。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梓潼县应急管理局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88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梓潼县应急管理局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梓潼县应急事务服务中心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101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梓潼县人社局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梓潼县社会保险服务中心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本科：汉语言、汉语言文学；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研究生：中国语言文学类除中国少数民族语言文学专业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6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梓潼县就业服务中心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本科：会计学、财务管理、审计学、财政学、金融学、统计学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5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梓潼县劳动监察大队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本科：法学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研究生：法学类各专业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外出执法较多，较适宜男性报考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3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梓潼县统计局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梓潼县普查中心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3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梓潼县审计局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梓潼县审计事务服务中心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本科：会计学、财务管理、审计学、计算机科学与技术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研究生：不限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梓潼县自然资源局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梓潼县国土资源执法监察大队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本科：法学、汉语言文学、土地资源管理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21860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hyperlink r:id="rId7" w:history="1">
              <w:r w:rsidR="0004336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县委组织部</w:t>
              </w:r>
              <w:r w:rsidR="00043369">
                <w:rPr>
                  <w:rFonts w:ascii="宋体" w:hAnsi="宋体" w:cs="宋体"/>
                  <w:kern w:val="0"/>
                  <w:sz w:val="20"/>
                  <w:szCs w:val="20"/>
                </w:rPr>
                <w:t xml:space="preserve">       0816-8227621</w:t>
              </w:r>
            </w:hyperlink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梓潼县卫生健康局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梓潼县卫生和计划生育监督执法大队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21860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hyperlink r:id="rId8" w:history="1">
              <w:r w:rsidR="0004336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县委组织部</w:t>
              </w:r>
              <w:r w:rsidR="00043369">
                <w:rPr>
                  <w:rFonts w:ascii="宋体" w:hAnsi="宋体" w:cs="宋体"/>
                  <w:kern w:val="0"/>
                  <w:sz w:val="20"/>
                  <w:szCs w:val="20"/>
                </w:rPr>
                <w:t xml:space="preserve">       0816-8227621</w:t>
              </w:r>
            </w:hyperlink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中共梓潼县委宣传部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梓潼县社科联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本科：哲学、思想政治教育、汉语言文学、社会学、新闻学、传播学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年以上社科理论工作经历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中共梓潼县委党研室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梓潼县农业农村局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梓潼县动物卫生监督所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本科：动植物检疫、动物医学、动物科学、动物药学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96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梓潼县人居环境治理中心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19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本科：农学、园艺、农业工程、农业机械化及其自动化、农业电气化、农业建筑环境与能源工程、农业水利工程、设施农业科学与工程</w:t>
            </w:r>
          </w:p>
          <w:p w:rsidR="00043369" w:rsidRDefault="00043369">
            <w:pPr>
              <w:widowControl/>
              <w:spacing w:line="19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梓潼县文广旅局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梓潼县文化旅游市场综合执法大队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19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本科：汉语言、汉语言文学、旅游管理、法学</w:t>
            </w:r>
          </w:p>
          <w:p w:rsidR="00043369" w:rsidRDefault="00043369">
            <w:pPr>
              <w:widowControl/>
              <w:spacing w:line="19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9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梓潼县扶贫开发局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72"/>
          <w:jc w:val="center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梓潼县供销合作社联合社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本科：会计学、财务管理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有会计相关从业经历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66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本科：工商管理</w:t>
            </w:r>
          </w:p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0816-8227621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6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中共梓潼县委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中共梓潼县委党校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本科：哲学、经济学、法学、教育学、汉语言文学、历史学、管理科学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研究生：马克思主义哲学、中国哲学、语言学及应用语言学、汉语言文字性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73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 w:rsidP="0071674D">
            <w:pPr>
              <w:widowControl/>
              <w:spacing w:line="200" w:lineRule="exact"/>
              <w:ind w:left="400" w:hangingChars="200" w:hanging="400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梓潼县人民政府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梓潼县农民工服务中心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本科：汉语言文学、法学、财政学、财务管理、会计学　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梓潼县人民政府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梓潼县大数据中心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本科：汉语言、汉语言文学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988"/>
          <w:jc w:val="center"/>
        </w:trPr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本科：电子与计算机工程、计算机科学与技术、网络工程、软件工程、信息安全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研究生：计算机系统结构、计算机软件与理论、计算机应用技术、软件工程、电子与通信工程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76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中共梓潼县委宣传部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梓潼县融媒体中心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本科：新闻传播学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研究生：新闻学、传播学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年新闻传播相关工作经历，或具有广播电视编辑记者资格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88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中共梓潼县委统战部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梓潼县民间信仰管理服务中心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本科：汉语言文学　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8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梓潼县人民武装部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梓潼县民兵训练基地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90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梓潼县发展和改革局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梓潼县项目建设和推进中心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2019039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本科：经济信息管理、国际经济与贸易、国民经济管理、商务经济学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1741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梓潼县农业农村局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梓潼县蜜柚产业服务中心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本科：农学、园艺、园林、电子商务、设施农业科学与工程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研究生：果树学、作物、园艺、植物营养学、农业科技组织与服务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82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梓潼县农业农村局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梓潼县动物疫病预防控制中心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本科：动物医学、动物药学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研究生：基础兽医学、预防兽医学、临床兽医学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梓潼县科技局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梓潼县科技创新服务中心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1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梓潼县水利局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梓潼县潼江河闸坝管理中心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要值夜班，较适宜男性报考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1818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梓潼县信访局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梓潼县群众来访接待中心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本科：汉语言、汉语言文学、法学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研究生：汉语言文字学、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79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梓潼县自然资源局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梓潼县规划勘测设计所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本科：测绘工程、城市规划、城乡规划、资源环境与城乡规划管理、自然地理与资源环境　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研究生：建筑与土木工程、测绘工程、结构工程、市政工程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1062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梓潼县自然资源局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梓潼县城区规划管理所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本科：测绘工程、城市规划、城乡规划、资源环境与城乡规划管理、自然地理与资源环境　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研究生：建筑与土木工程、测绘工程、结构工程、市政工程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06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梓潼县民政局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梓潼县许州中心敬老院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47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梓潼县黎雅中心敬老院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04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梓潼县石牛中心敬老院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无要求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不限　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7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梓潼县卫生健康局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梓潼县疾病预防控制中心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本科：预防医学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研究生：流行病与卫生统计学、病理学与病理生理学、免疫学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553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梓潼县行政审批局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梓潼县勘验中心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240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梓潼县商务和经济合作局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梓潼县电商发展中心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工商管理、市场营销、财务管理、国际商务、经济学、经济统计学、国民经济管理、资源与环境经济学、商务经济学、国际经济与贸易、贸易经济、会计学、法学、英语、文化产业管理、农林经济管理、电子商务、旅游管理、经济与金融、电子商务及法律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43369">
        <w:trPr>
          <w:trHeight w:val="618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梓潼县工信局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梓潼县中小企业服务中心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2019053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本科：工业经济、工业工程、金融学</w:t>
            </w:r>
          </w:p>
          <w:p w:rsidR="00043369" w:rsidRDefault="00043369">
            <w:pPr>
              <w:widowControl/>
              <w:spacing w:line="2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研究生：不限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0816-8221496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369" w:rsidRDefault="00043369">
            <w:pPr>
              <w:widowControl/>
              <w:spacing w:line="20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43369" w:rsidRDefault="00043369">
      <w:pPr>
        <w:spacing w:line="594" w:lineRule="exact"/>
        <w:rPr>
          <w:rFonts w:cs="Times New Roman"/>
        </w:rPr>
      </w:pPr>
    </w:p>
    <w:sectPr w:rsidR="00043369" w:rsidSect="005833E7">
      <w:footerReference w:type="default" r:id="rId9"/>
      <w:pgSz w:w="16838" w:h="11906" w:orient="landscape"/>
      <w:pgMar w:top="1588" w:right="1871" w:bottom="1474" w:left="1871" w:header="851" w:footer="153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60" w:rsidRDefault="00021860" w:rsidP="005833E7">
      <w:r>
        <w:separator/>
      </w:r>
    </w:p>
  </w:endnote>
  <w:endnote w:type="continuationSeparator" w:id="0">
    <w:p w:rsidR="00021860" w:rsidRDefault="00021860" w:rsidP="0058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69" w:rsidRDefault="00043369">
    <w:pPr>
      <w:pStyle w:val="a3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 w:cs="宋体"/>
        <w:color w:val="FFFFFF"/>
        <w:sz w:val="28"/>
        <w:szCs w:val="28"/>
      </w:rPr>
      <w:t>—</w:t>
    </w:r>
    <w:r>
      <w:rPr>
        <w:rStyle w:val="a9"/>
        <w:rFonts w:ascii="宋体" w:hAnsi="宋体" w:cs="宋体"/>
        <w:sz w:val="28"/>
        <w:szCs w:val="28"/>
      </w:rPr>
      <w:t xml:space="preserve">— </w:t>
    </w:r>
    <w:r>
      <w:rPr>
        <w:rStyle w:val="a9"/>
        <w:rFonts w:ascii="宋体" w:hAnsi="宋体" w:cs="宋体"/>
        <w:sz w:val="28"/>
        <w:szCs w:val="28"/>
      </w:rPr>
      <w:fldChar w:fldCharType="begin"/>
    </w:r>
    <w:r>
      <w:rPr>
        <w:rStyle w:val="a9"/>
        <w:rFonts w:ascii="宋体" w:hAnsi="宋体" w:cs="宋体"/>
        <w:sz w:val="28"/>
        <w:szCs w:val="28"/>
      </w:rPr>
      <w:instrText xml:space="preserve">PAGE  </w:instrText>
    </w:r>
    <w:r>
      <w:rPr>
        <w:rStyle w:val="a9"/>
        <w:rFonts w:ascii="宋体" w:hAnsi="宋体" w:cs="宋体"/>
        <w:sz w:val="28"/>
        <w:szCs w:val="28"/>
      </w:rPr>
      <w:fldChar w:fldCharType="separate"/>
    </w:r>
    <w:r>
      <w:rPr>
        <w:rStyle w:val="a9"/>
        <w:rFonts w:ascii="宋体" w:hAnsi="宋体" w:cs="宋体"/>
        <w:noProof/>
        <w:sz w:val="28"/>
        <w:szCs w:val="28"/>
      </w:rPr>
      <w:t>4</w:t>
    </w:r>
    <w:r>
      <w:rPr>
        <w:rStyle w:val="a9"/>
        <w:rFonts w:ascii="宋体" w:hAnsi="宋体" w:cs="宋体"/>
        <w:sz w:val="28"/>
        <w:szCs w:val="28"/>
      </w:rPr>
      <w:fldChar w:fldCharType="end"/>
    </w:r>
    <w:r>
      <w:rPr>
        <w:rStyle w:val="a9"/>
        <w:rFonts w:ascii="宋体" w:hAnsi="宋体" w:cs="宋体"/>
        <w:sz w:val="28"/>
        <w:szCs w:val="28"/>
      </w:rPr>
      <w:t xml:space="preserve"> —</w:t>
    </w:r>
    <w:r>
      <w:rPr>
        <w:rStyle w:val="a9"/>
        <w:rFonts w:ascii="宋体" w:hAnsi="宋体" w:cs="宋体"/>
        <w:color w:val="FFFFFF"/>
        <w:sz w:val="28"/>
        <w:szCs w:val="28"/>
      </w:rPr>
      <w:t>—</w:t>
    </w:r>
  </w:p>
  <w:p w:rsidR="00043369" w:rsidRDefault="00043369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60" w:rsidRDefault="00021860" w:rsidP="005833E7">
      <w:r>
        <w:separator/>
      </w:r>
    </w:p>
  </w:footnote>
  <w:footnote w:type="continuationSeparator" w:id="0">
    <w:p w:rsidR="00021860" w:rsidRDefault="00021860" w:rsidP="0058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D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899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3A82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F65B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4006E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158A24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6026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7A1DC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58B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E6A2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813"/>
    <w:rsid w:val="00011493"/>
    <w:rsid w:val="00012972"/>
    <w:rsid w:val="00014D93"/>
    <w:rsid w:val="00021860"/>
    <w:rsid w:val="0002259D"/>
    <w:rsid w:val="00025119"/>
    <w:rsid w:val="00043369"/>
    <w:rsid w:val="000433B8"/>
    <w:rsid w:val="0005077C"/>
    <w:rsid w:val="00052E01"/>
    <w:rsid w:val="00065A55"/>
    <w:rsid w:val="00071710"/>
    <w:rsid w:val="0008647D"/>
    <w:rsid w:val="000A247E"/>
    <w:rsid w:val="000C2AB9"/>
    <w:rsid w:val="000D2CAD"/>
    <w:rsid w:val="000E0D8F"/>
    <w:rsid w:val="000E2C07"/>
    <w:rsid w:val="00121C04"/>
    <w:rsid w:val="0015381B"/>
    <w:rsid w:val="00165126"/>
    <w:rsid w:val="00171CBA"/>
    <w:rsid w:val="00174AC2"/>
    <w:rsid w:val="001A0793"/>
    <w:rsid w:val="001A7A87"/>
    <w:rsid w:val="001D082B"/>
    <w:rsid w:val="001D2DED"/>
    <w:rsid w:val="001E4611"/>
    <w:rsid w:val="001F0152"/>
    <w:rsid w:val="002002F9"/>
    <w:rsid w:val="00204222"/>
    <w:rsid w:val="00214910"/>
    <w:rsid w:val="00220CCC"/>
    <w:rsid w:val="00223CF2"/>
    <w:rsid w:val="002363B1"/>
    <w:rsid w:val="00244A3B"/>
    <w:rsid w:val="00270972"/>
    <w:rsid w:val="0027681B"/>
    <w:rsid w:val="00290B03"/>
    <w:rsid w:val="0029620E"/>
    <w:rsid w:val="00297C1F"/>
    <w:rsid w:val="00297F09"/>
    <w:rsid w:val="002B2DBA"/>
    <w:rsid w:val="002B47A7"/>
    <w:rsid w:val="002B4D46"/>
    <w:rsid w:val="002C0FD0"/>
    <w:rsid w:val="002C4543"/>
    <w:rsid w:val="002E0535"/>
    <w:rsid w:val="002E1984"/>
    <w:rsid w:val="00317355"/>
    <w:rsid w:val="0035366E"/>
    <w:rsid w:val="00365BE8"/>
    <w:rsid w:val="00366ADF"/>
    <w:rsid w:val="003877F9"/>
    <w:rsid w:val="00390864"/>
    <w:rsid w:val="003A5241"/>
    <w:rsid w:val="003A5F7C"/>
    <w:rsid w:val="003C410E"/>
    <w:rsid w:val="003D6BCA"/>
    <w:rsid w:val="00441B52"/>
    <w:rsid w:val="004438B4"/>
    <w:rsid w:val="00456D0F"/>
    <w:rsid w:val="0045746B"/>
    <w:rsid w:val="00460949"/>
    <w:rsid w:val="0047219B"/>
    <w:rsid w:val="0049148F"/>
    <w:rsid w:val="00496BEE"/>
    <w:rsid w:val="004A31F0"/>
    <w:rsid w:val="004C2139"/>
    <w:rsid w:val="004E1B1D"/>
    <w:rsid w:val="004F1E1D"/>
    <w:rsid w:val="00503501"/>
    <w:rsid w:val="00522B2B"/>
    <w:rsid w:val="00527AEF"/>
    <w:rsid w:val="00537D9A"/>
    <w:rsid w:val="0056689B"/>
    <w:rsid w:val="00567FDC"/>
    <w:rsid w:val="005767A0"/>
    <w:rsid w:val="005833E7"/>
    <w:rsid w:val="005A4565"/>
    <w:rsid w:val="005A593C"/>
    <w:rsid w:val="005D6D6E"/>
    <w:rsid w:val="005E3E2C"/>
    <w:rsid w:val="005F023C"/>
    <w:rsid w:val="00602EF2"/>
    <w:rsid w:val="00606C31"/>
    <w:rsid w:val="00633688"/>
    <w:rsid w:val="00641004"/>
    <w:rsid w:val="00650050"/>
    <w:rsid w:val="006541DF"/>
    <w:rsid w:val="00655B2A"/>
    <w:rsid w:val="00671EC3"/>
    <w:rsid w:val="006929DD"/>
    <w:rsid w:val="006C039E"/>
    <w:rsid w:val="006C0594"/>
    <w:rsid w:val="006D10E6"/>
    <w:rsid w:val="006E07EC"/>
    <w:rsid w:val="006E3BFE"/>
    <w:rsid w:val="007048FE"/>
    <w:rsid w:val="0071674D"/>
    <w:rsid w:val="00732865"/>
    <w:rsid w:val="00741C33"/>
    <w:rsid w:val="0076526E"/>
    <w:rsid w:val="00782303"/>
    <w:rsid w:val="00790C23"/>
    <w:rsid w:val="007B1DFB"/>
    <w:rsid w:val="007B4C7C"/>
    <w:rsid w:val="007D7D03"/>
    <w:rsid w:val="007E054D"/>
    <w:rsid w:val="007E1B14"/>
    <w:rsid w:val="007E6D1F"/>
    <w:rsid w:val="00807C69"/>
    <w:rsid w:val="008354F1"/>
    <w:rsid w:val="0084660F"/>
    <w:rsid w:val="0087095E"/>
    <w:rsid w:val="008B0601"/>
    <w:rsid w:val="008B6F0C"/>
    <w:rsid w:val="008E006D"/>
    <w:rsid w:val="00923363"/>
    <w:rsid w:val="009239C2"/>
    <w:rsid w:val="00943236"/>
    <w:rsid w:val="00955235"/>
    <w:rsid w:val="009669F0"/>
    <w:rsid w:val="00967FA5"/>
    <w:rsid w:val="00975813"/>
    <w:rsid w:val="009B152D"/>
    <w:rsid w:val="009B5D18"/>
    <w:rsid w:val="009C06C6"/>
    <w:rsid w:val="009C4488"/>
    <w:rsid w:val="009C7808"/>
    <w:rsid w:val="009E3C46"/>
    <w:rsid w:val="009E5483"/>
    <w:rsid w:val="009F3C96"/>
    <w:rsid w:val="009F4B06"/>
    <w:rsid w:val="00A179FE"/>
    <w:rsid w:val="00A43F9A"/>
    <w:rsid w:val="00A640DE"/>
    <w:rsid w:val="00A670C6"/>
    <w:rsid w:val="00A87117"/>
    <w:rsid w:val="00AA0389"/>
    <w:rsid w:val="00AE15DC"/>
    <w:rsid w:val="00B12B55"/>
    <w:rsid w:val="00B14740"/>
    <w:rsid w:val="00B37950"/>
    <w:rsid w:val="00B40964"/>
    <w:rsid w:val="00B42DC7"/>
    <w:rsid w:val="00B44B7A"/>
    <w:rsid w:val="00B52632"/>
    <w:rsid w:val="00B53BD0"/>
    <w:rsid w:val="00B83179"/>
    <w:rsid w:val="00B9025F"/>
    <w:rsid w:val="00B95A9B"/>
    <w:rsid w:val="00BB5C9E"/>
    <w:rsid w:val="00BD22BE"/>
    <w:rsid w:val="00BD576C"/>
    <w:rsid w:val="00BE0DBF"/>
    <w:rsid w:val="00BF3F2F"/>
    <w:rsid w:val="00C06049"/>
    <w:rsid w:val="00C14CB4"/>
    <w:rsid w:val="00C43231"/>
    <w:rsid w:val="00C72196"/>
    <w:rsid w:val="00C7764F"/>
    <w:rsid w:val="00C8190C"/>
    <w:rsid w:val="00CA2A00"/>
    <w:rsid w:val="00CB0EA4"/>
    <w:rsid w:val="00CE757C"/>
    <w:rsid w:val="00CF239B"/>
    <w:rsid w:val="00CF5259"/>
    <w:rsid w:val="00D04753"/>
    <w:rsid w:val="00D16E2D"/>
    <w:rsid w:val="00D2525D"/>
    <w:rsid w:val="00D27490"/>
    <w:rsid w:val="00D76E20"/>
    <w:rsid w:val="00D84EB9"/>
    <w:rsid w:val="00DB1B61"/>
    <w:rsid w:val="00DC6A3C"/>
    <w:rsid w:val="00DE1772"/>
    <w:rsid w:val="00DE4DAB"/>
    <w:rsid w:val="00DF06F3"/>
    <w:rsid w:val="00DF204A"/>
    <w:rsid w:val="00E06CCC"/>
    <w:rsid w:val="00E14217"/>
    <w:rsid w:val="00E402B2"/>
    <w:rsid w:val="00E42C55"/>
    <w:rsid w:val="00E51531"/>
    <w:rsid w:val="00E51907"/>
    <w:rsid w:val="00E53782"/>
    <w:rsid w:val="00E71501"/>
    <w:rsid w:val="00E7666A"/>
    <w:rsid w:val="00E77221"/>
    <w:rsid w:val="00E950BD"/>
    <w:rsid w:val="00EA4B43"/>
    <w:rsid w:val="00EC2509"/>
    <w:rsid w:val="00EC76EB"/>
    <w:rsid w:val="00EE30FB"/>
    <w:rsid w:val="00EF159A"/>
    <w:rsid w:val="00F04B65"/>
    <w:rsid w:val="00F06FFC"/>
    <w:rsid w:val="00F1129D"/>
    <w:rsid w:val="00F13351"/>
    <w:rsid w:val="00F15676"/>
    <w:rsid w:val="00F2575B"/>
    <w:rsid w:val="00F413E3"/>
    <w:rsid w:val="00F614B7"/>
    <w:rsid w:val="00F71532"/>
    <w:rsid w:val="00F871E1"/>
    <w:rsid w:val="00F90A76"/>
    <w:rsid w:val="00FA2BF6"/>
    <w:rsid w:val="00FB289A"/>
    <w:rsid w:val="00FE23F0"/>
    <w:rsid w:val="00FE5889"/>
    <w:rsid w:val="00FE5D2B"/>
    <w:rsid w:val="00FF3066"/>
    <w:rsid w:val="00FF401D"/>
    <w:rsid w:val="00FF4555"/>
    <w:rsid w:val="01A571BC"/>
    <w:rsid w:val="01C92109"/>
    <w:rsid w:val="022E4138"/>
    <w:rsid w:val="03A95F1C"/>
    <w:rsid w:val="03D96ED2"/>
    <w:rsid w:val="04D94FFE"/>
    <w:rsid w:val="06776246"/>
    <w:rsid w:val="068A780E"/>
    <w:rsid w:val="08613E2A"/>
    <w:rsid w:val="0AB1499D"/>
    <w:rsid w:val="0B312ECA"/>
    <w:rsid w:val="0C234939"/>
    <w:rsid w:val="0C522757"/>
    <w:rsid w:val="0C874F5A"/>
    <w:rsid w:val="0D0D28FE"/>
    <w:rsid w:val="0E505C0F"/>
    <w:rsid w:val="0ECA2E15"/>
    <w:rsid w:val="0F8919FF"/>
    <w:rsid w:val="11AA4893"/>
    <w:rsid w:val="13077E71"/>
    <w:rsid w:val="130F2D83"/>
    <w:rsid w:val="13284552"/>
    <w:rsid w:val="13C36175"/>
    <w:rsid w:val="13FF6158"/>
    <w:rsid w:val="14586534"/>
    <w:rsid w:val="145B73B4"/>
    <w:rsid w:val="14AE2FC3"/>
    <w:rsid w:val="159D44E5"/>
    <w:rsid w:val="159F4F73"/>
    <w:rsid w:val="16781335"/>
    <w:rsid w:val="169021B1"/>
    <w:rsid w:val="17EB4E3B"/>
    <w:rsid w:val="18E77ECE"/>
    <w:rsid w:val="19357FE8"/>
    <w:rsid w:val="19563BED"/>
    <w:rsid w:val="19640EBD"/>
    <w:rsid w:val="1AA77428"/>
    <w:rsid w:val="1B7E0AE6"/>
    <w:rsid w:val="1C0D1E4A"/>
    <w:rsid w:val="1CF96A70"/>
    <w:rsid w:val="1D4318E2"/>
    <w:rsid w:val="1D5D1E0E"/>
    <w:rsid w:val="1DC17DD5"/>
    <w:rsid w:val="1DCD68AB"/>
    <w:rsid w:val="21AE6359"/>
    <w:rsid w:val="21FA29DB"/>
    <w:rsid w:val="23C86793"/>
    <w:rsid w:val="23DD560F"/>
    <w:rsid w:val="24051483"/>
    <w:rsid w:val="247F67E0"/>
    <w:rsid w:val="24903970"/>
    <w:rsid w:val="251F7EBA"/>
    <w:rsid w:val="255D4BED"/>
    <w:rsid w:val="26387229"/>
    <w:rsid w:val="26ED0E40"/>
    <w:rsid w:val="26F00DD0"/>
    <w:rsid w:val="278B6C1F"/>
    <w:rsid w:val="27A35662"/>
    <w:rsid w:val="280768AB"/>
    <w:rsid w:val="28BE6C47"/>
    <w:rsid w:val="29714B61"/>
    <w:rsid w:val="2AE34E1F"/>
    <w:rsid w:val="2BA0462D"/>
    <w:rsid w:val="2BA105FC"/>
    <w:rsid w:val="2BB1537E"/>
    <w:rsid w:val="2BBA3C07"/>
    <w:rsid w:val="2BF04B4E"/>
    <w:rsid w:val="2C891876"/>
    <w:rsid w:val="2D2807B8"/>
    <w:rsid w:val="2D7B579E"/>
    <w:rsid w:val="2D815E7C"/>
    <w:rsid w:val="2F841AE4"/>
    <w:rsid w:val="2FC51C69"/>
    <w:rsid w:val="303F1B75"/>
    <w:rsid w:val="30C77BB3"/>
    <w:rsid w:val="31530292"/>
    <w:rsid w:val="319B421C"/>
    <w:rsid w:val="31DF52C3"/>
    <w:rsid w:val="32257AAE"/>
    <w:rsid w:val="327E32C9"/>
    <w:rsid w:val="33E66FDF"/>
    <w:rsid w:val="36054664"/>
    <w:rsid w:val="37636F6A"/>
    <w:rsid w:val="38B77C78"/>
    <w:rsid w:val="39A62F71"/>
    <w:rsid w:val="39AA2A8C"/>
    <w:rsid w:val="3A034B15"/>
    <w:rsid w:val="3A5E6ABF"/>
    <w:rsid w:val="3B4C6986"/>
    <w:rsid w:val="3D016E99"/>
    <w:rsid w:val="3D315CAC"/>
    <w:rsid w:val="3EB64CAB"/>
    <w:rsid w:val="3F172756"/>
    <w:rsid w:val="3FA401B5"/>
    <w:rsid w:val="3FCD5465"/>
    <w:rsid w:val="417325E2"/>
    <w:rsid w:val="41CF405E"/>
    <w:rsid w:val="4316619C"/>
    <w:rsid w:val="43C96B70"/>
    <w:rsid w:val="450200A7"/>
    <w:rsid w:val="4583477F"/>
    <w:rsid w:val="46DC63A4"/>
    <w:rsid w:val="472750EC"/>
    <w:rsid w:val="48040F45"/>
    <w:rsid w:val="481E55BE"/>
    <w:rsid w:val="48212EE4"/>
    <w:rsid w:val="49BB3A55"/>
    <w:rsid w:val="4A222345"/>
    <w:rsid w:val="4BAA57EC"/>
    <w:rsid w:val="4CE24BE1"/>
    <w:rsid w:val="4D137FC6"/>
    <w:rsid w:val="4E00793A"/>
    <w:rsid w:val="4E042A87"/>
    <w:rsid w:val="4ECC5A4A"/>
    <w:rsid w:val="500E3164"/>
    <w:rsid w:val="508F51E9"/>
    <w:rsid w:val="50D14311"/>
    <w:rsid w:val="51AB7856"/>
    <w:rsid w:val="521A6C1C"/>
    <w:rsid w:val="55064C2E"/>
    <w:rsid w:val="551820B8"/>
    <w:rsid w:val="574F359D"/>
    <w:rsid w:val="58363E9F"/>
    <w:rsid w:val="59026814"/>
    <w:rsid w:val="594A7BBE"/>
    <w:rsid w:val="5A6774A6"/>
    <w:rsid w:val="5AAA0E1E"/>
    <w:rsid w:val="5B0B60C9"/>
    <w:rsid w:val="5BA272B6"/>
    <w:rsid w:val="5BD1499F"/>
    <w:rsid w:val="5BDE13E1"/>
    <w:rsid w:val="5C870288"/>
    <w:rsid w:val="5D9B11C6"/>
    <w:rsid w:val="5EC16D2E"/>
    <w:rsid w:val="5F47438C"/>
    <w:rsid w:val="5F477716"/>
    <w:rsid w:val="5FE227D9"/>
    <w:rsid w:val="60162148"/>
    <w:rsid w:val="604852A6"/>
    <w:rsid w:val="612C02C1"/>
    <w:rsid w:val="615E5B1C"/>
    <w:rsid w:val="616504FA"/>
    <w:rsid w:val="62482333"/>
    <w:rsid w:val="66140084"/>
    <w:rsid w:val="662324CA"/>
    <w:rsid w:val="66894456"/>
    <w:rsid w:val="67D507EC"/>
    <w:rsid w:val="68935815"/>
    <w:rsid w:val="69980175"/>
    <w:rsid w:val="6ACB13D1"/>
    <w:rsid w:val="6BA82F1F"/>
    <w:rsid w:val="6D783784"/>
    <w:rsid w:val="6DBD124F"/>
    <w:rsid w:val="6DE37F89"/>
    <w:rsid w:val="6FF37AB8"/>
    <w:rsid w:val="71BC6574"/>
    <w:rsid w:val="7353517F"/>
    <w:rsid w:val="74A46598"/>
    <w:rsid w:val="74EC58A0"/>
    <w:rsid w:val="75227465"/>
    <w:rsid w:val="75882719"/>
    <w:rsid w:val="77236708"/>
    <w:rsid w:val="77A67653"/>
    <w:rsid w:val="7964647E"/>
    <w:rsid w:val="79DD4C65"/>
    <w:rsid w:val="7C4837D9"/>
    <w:rsid w:val="7CB725AB"/>
    <w:rsid w:val="7DB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046A0"/>
  <w15:docId w15:val="{4A9D052D-DC22-488B-8615-F0783C6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3E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5833E7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8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5833E7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5833E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uiPriority w:val="99"/>
    <w:qFormat/>
    <w:locked/>
    <w:rsid w:val="005833E7"/>
    <w:rPr>
      <w:rFonts w:cs="Times New Roman"/>
      <w:b/>
      <w:bCs/>
    </w:rPr>
  </w:style>
  <w:style w:type="character" w:styleId="a9">
    <w:name w:val="page number"/>
    <w:uiPriority w:val="99"/>
    <w:rsid w:val="005833E7"/>
    <w:rPr>
      <w:rFonts w:cs="Times New Roman"/>
    </w:rPr>
  </w:style>
  <w:style w:type="character" w:styleId="aa">
    <w:name w:val="Hyperlink"/>
    <w:uiPriority w:val="99"/>
    <w:rsid w:val="005833E7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5833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15944921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71594492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892</Words>
  <Characters>5091</Characters>
  <Application>Microsoft Office Word</Application>
  <DocSecurity>0</DocSecurity>
  <Lines>42</Lines>
  <Paragraphs>11</Paragraphs>
  <ScaleCrop>false</ScaleCrop>
  <Company>china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yijingwang@vip.qq.com</cp:lastModifiedBy>
  <cp:revision>377</cp:revision>
  <cp:lastPrinted>2019-06-28T09:09:00Z</cp:lastPrinted>
  <dcterms:created xsi:type="dcterms:W3CDTF">2018-04-27T01:03:00Z</dcterms:created>
  <dcterms:modified xsi:type="dcterms:W3CDTF">2019-07-02T01:47:00Z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